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416"/>
        <w:gridCol w:w="2290"/>
        <w:gridCol w:w="2923"/>
        <w:gridCol w:w="2849"/>
        <w:gridCol w:w="672"/>
      </w:tblGrid>
      <w:tr w:rsidR="00824885" w:rsidRPr="00824885" w:rsidTr="00824885">
        <w:trPr>
          <w:trHeight w:val="1224"/>
        </w:trPr>
        <w:tc>
          <w:tcPr>
            <w:tcW w:w="9606" w:type="dxa"/>
            <w:gridSpan w:val="6"/>
            <w:shd w:val="clear" w:color="auto" w:fill="auto"/>
            <w:vAlign w:val="center"/>
          </w:tcPr>
          <w:p w:rsidR="00824885" w:rsidRPr="00824885" w:rsidRDefault="00824885" w:rsidP="00824885">
            <w:pPr>
              <w:jc w:val="center"/>
              <w:rPr>
                <w:b/>
                <w:sz w:val="32"/>
              </w:rPr>
            </w:pPr>
            <w:r w:rsidRPr="00824885">
              <w:rPr>
                <w:b/>
                <w:sz w:val="32"/>
              </w:rPr>
              <w:t>Scheme of Valuation/Answer Key</w:t>
            </w:r>
          </w:p>
          <w:p w:rsidR="00824885" w:rsidRPr="00824885" w:rsidRDefault="00824885" w:rsidP="00824885">
            <w:pPr>
              <w:rPr>
                <w:b/>
                <w:sz w:val="32"/>
                <w:szCs w:val="32"/>
              </w:rPr>
            </w:pPr>
            <w:r w:rsidRPr="00824885">
              <w:rPr>
                <w:rFonts w:ascii="Times New Roman" w:hAnsi="Times New Roman"/>
                <w:sz w:val="28"/>
                <w:szCs w:val="24"/>
              </w:rPr>
              <w:t>(Scheme of evaluation (marks in brackets) and answers of problems/key)</w:t>
            </w:r>
          </w:p>
        </w:tc>
      </w:tr>
      <w:tr w:rsidR="00824885" w:rsidRPr="00824885" w:rsidTr="00824885">
        <w:trPr>
          <w:trHeight w:val="825"/>
        </w:trPr>
        <w:tc>
          <w:tcPr>
            <w:tcW w:w="9606" w:type="dxa"/>
            <w:gridSpan w:val="6"/>
            <w:shd w:val="clear" w:color="auto" w:fill="auto"/>
            <w:vAlign w:val="center"/>
          </w:tcPr>
          <w:p w:rsidR="00824885" w:rsidRPr="00824885" w:rsidRDefault="00824885" w:rsidP="0082488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</w:pPr>
            <w:r w:rsidRPr="00824885"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  <w:t>APJ ABDUL KALAM TECHNOLOGICAL UNIVERSITY</w:t>
            </w:r>
          </w:p>
          <w:p w:rsidR="00824885" w:rsidRPr="00824885" w:rsidRDefault="007576B3" w:rsidP="008248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FIFTH</w:t>
            </w:r>
            <w:r w:rsidR="00824885" w:rsidRPr="00824885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 xml:space="preserve"> SEMESTER B.TECH DEGREE EXAMINATION, DECEMBER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8</w:t>
            </w:r>
          </w:p>
        </w:tc>
      </w:tr>
      <w:tr w:rsidR="00824885" w:rsidRPr="00824885" w:rsidTr="00824885">
        <w:tc>
          <w:tcPr>
            <w:tcW w:w="9606" w:type="dxa"/>
            <w:gridSpan w:val="6"/>
            <w:shd w:val="clear" w:color="auto" w:fill="auto"/>
            <w:vAlign w:val="center"/>
          </w:tcPr>
          <w:p w:rsidR="00824885" w:rsidRPr="00824885" w:rsidRDefault="00824885" w:rsidP="00824885">
            <w:pPr>
              <w:jc w:val="center"/>
            </w:pPr>
            <w:r w:rsidRPr="00824885">
              <w:rPr>
                <w:rFonts w:ascii="Times New Roman" w:hAnsi="Times New Roman"/>
                <w:b/>
                <w:sz w:val="24"/>
                <w:szCs w:val="24"/>
              </w:rPr>
              <w:t>Course Code: ME303</w:t>
            </w:r>
          </w:p>
        </w:tc>
      </w:tr>
      <w:tr w:rsidR="00824885" w:rsidRPr="00824885" w:rsidTr="00824885">
        <w:trPr>
          <w:trHeight w:val="428"/>
        </w:trPr>
        <w:tc>
          <w:tcPr>
            <w:tcW w:w="9606" w:type="dxa"/>
            <w:gridSpan w:val="6"/>
            <w:shd w:val="clear" w:color="auto" w:fill="auto"/>
            <w:vAlign w:val="center"/>
          </w:tcPr>
          <w:p w:rsidR="00824885" w:rsidRPr="00824885" w:rsidRDefault="00824885" w:rsidP="008248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885">
              <w:rPr>
                <w:rFonts w:ascii="Times New Roman" w:hAnsi="Times New Roman"/>
                <w:b/>
                <w:sz w:val="24"/>
                <w:szCs w:val="24"/>
              </w:rPr>
              <w:t>Course Name: MACHINE TOOLS AND DIGITAL MANUFACTURING</w:t>
            </w:r>
          </w:p>
        </w:tc>
      </w:tr>
      <w:tr w:rsidR="00824885" w:rsidRPr="00824885" w:rsidTr="00824885">
        <w:tc>
          <w:tcPr>
            <w:tcW w:w="3162" w:type="dxa"/>
            <w:gridSpan w:val="3"/>
            <w:shd w:val="clear" w:color="auto" w:fill="auto"/>
          </w:tcPr>
          <w:p w:rsidR="00824885" w:rsidRPr="00824885" w:rsidRDefault="00824885" w:rsidP="00C509F6">
            <w:r w:rsidRPr="00824885">
              <w:rPr>
                <w:rFonts w:ascii="Times New Roman" w:hAnsi="Times New Roman"/>
                <w:sz w:val="24"/>
                <w:szCs w:val="24"/>
              </w:rPr>
              <w:t>Max. Marks: 100</w:t>
            </w:r>
          </w:p>
        </w:tc>
        <w:tc>
          <w:tcPr>
            <w:tcW w:w="2923" w:type="dxa"/>
            <w:shd w:val="clear" w:color="auto" w:fill="auto"/>
          </w:tcPr>
          <w:p w:rsidR="00824885" w:rsidRPr="00824885" w:rsidRDefault="00824885" w:rsidP="00C509F6"/>
        </w:tc>
        <w:tc>
          <w:tcPr>
            <w:tcW w:w="3521" w:type="dxa"/>
            <w:gridSpan w:val="2"/>
            <w:shd w:val="clear" w:color="auto" w:fill="auto"/>
          </w:tcPr>
          <w:p w:rsidR="00824885" w:rsidRPr="00824885" w:rsidRDefault="00824885" w:rsidP="00824885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4885">
              <w:rPr>
                <w:rFonts w:ascii="Times New Roman" w:hAnsi="Times New Roman"/>
                <w:sz w:val="24"/>
                <w:szCs w:val="24"/>
              </w:rPr>
              <w:t>Duration: 3 Hours</w:t>
            </w:r>
          </w:p>
        </w:tc>
      </w:tr>
      <w:tr w:rsidR="00824885" w:rsidRPr="00824885" w:rsidTr="00824885">
        <w:tc>
          <w:tcPr>
            <w:tcW w:w="9606" w:type="dxa"/>
            <w:gridSpan w:val="6"/>
            <w:shd w:val="clear" w:color="auto" w:fill="auto"/>
            <w:vAlign w:val="center"/>
          </w:tcPr>
          <w:p w:rsidR="00824885" w:rsidRPr="00824885" w:rsidRDefault="00824885" w:rsidP="00824885">
            <w:pPr>
              <w:jc w:val="center"/>
            </w:pPr>
            <w:r w:rsidRPr="00824885">
              <w:rPr>
                <w:rFonts w:ascii="Times New Roman" w:hAnsi="Times New Roman"/>
                <w:b/>
                <w:sz w:val="24"/>
                <w:szCs w:val="24"/>
              </w:rPr>
              <w:t>PART A</w:t>
            </w:r>
          </w:p>
        </w:tc>
      </w:tr>
      <w:tr w:rsidR="00824885" w:rsidRPr="00824885" w:rsidTr="00824885">
        <w:trPr>
          <w:trHeight w:val="263"/>
        </w:trPr>
        <w:tc>
          <w:tcPr>
            <w:tcW w:w="456" w:type="dxa"/>
            <w:shd w:val="clear" w:color="auto" w:fill="auto"/>
          </w:tcPr>
          <w:p w:rsidR="00824885" w:rsidRPr="00824885" w:rsidRDefault="00824885" w:rsidP="00C509F6"/>
        </w:tc>
        <w:tc>
          <w:tcPr>
            <w:tcW w:w="416" w:type="dxa"/>
            <w:shd w:val="clear" w:color="auto" w:fill="auto"/>
          </w:tcPr>
          <w:p w:rsidR="00824885" w:rsidRPr="00824885" w:rsidRDefault="00824885" w:rsidP="00C509F6"/>
        </w:tc>
        <w:tc>
          <w:tcPr>
            <w:tcW w:w="8062" w:type="dxa"/>
            <w:gridSpan w:val="3"/>
            <w:shd w:val="clear" w:color="auto" w:fill="auto"/>
          </w:tcPr>
          <w:p w:rsidR="00824885" w:rsidRPr="00824885" w:rsidRDefault="00824885" w:rsidP="0082488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85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Answer </w:t>
            </w:r>
            <w:r w:rsidRPr="00824885">
              <w:rPr>
                <w:rFonts w:ascii="Times New Roman" w:hAnsi="Times New Roman"/>
                <w:b/>
                <w:i/>
                <w:sz w:val="24"/>
                <w:szCs w:val="24"/>
                <w:lang w:eastAsia="en-IN"/>
              </w:rPr>
              <w:t xml:space="preserve">any three </w:t>
            </w:r>
            <w:r w:rsidRPr="00824885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full questions, each carries </w:t>
            </w:r>
            <w:r w:rsidRPr="0082488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10</w:t>
            </w:r>
            <w:r w:rsidRPr="00824885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>marks</w:t>
            </w:r>
            <w:r w:rsidRPr="0082488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672" w:type="dxa"/>
            <w:shd w:val="clear" w:color="auto" w:fill="auto"/>
          </w:tcPr>
          <w:p w:rsidR="00824885" w:rsidRPr="00824885" w:rsidRDefault="00824885" w:rsidP="00C509F6">
            <w:r w:rsidRPr="00824885">
              <w:rPr>
                <w:sz w:val="18"/>
                <w:szCs w:val="18"/>
              </w:rPr>
              <w:t>Marks</w:t>
            </w:r>
          </w:p>
        </w:tc>
      </w:tr>
      <w:tr w:rsidR="00824885" w:rsidRPr="00824885" w:rsidTr="00824885">
        <w:tc>
          <w:tcPr>
            <w:tcW w:w="456" w:type="dxa"/>
            <w:shd w:val="clear" w:color="auto" w:fill="auto"/>
          </w:tcPr>
          <w:p w:rsidR="00824885" w:rsidRPr="00824885" w:rsidRDefault="00824885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Hlk486861028"/>
            <w:r w:rsidRPr="008248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  <w:shd w:val="clear" w:color="auto" w:fill="auto"/>
          </w:tcPr>
          <w:p w:rsidR="00824885" w:rsidRPr="00824885" w:rsidRDefault="00824885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885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824885" w:rsidRDefault="00F82226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Neat diagram – Give 2 marks</w:t>
            </w:r>
          </w:p>
          <w:p w:rsidR="00F82226" w:rsidRPr="00824885" w:rsidRDefault="00F82226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Identifying the primary, secondary and tertiary regions of heat generation – Give 3 marks </w:t>
            </w:r>
          </w:p>
        </w:tc>
        <w:tc>
          <w:tcPr>
            <w:tcW w:w="672" w:type="dxa"/>
            <w:shd w:val="clear" w:color="auto" w:fill="auto"/>
          </w:tcPr>
          <w:p w:rsidR="00824885" w:rsidRPr="00824885" w:rsidRDefault="00A75B6B" w:rsidP="0082488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85">
              <w:rPr>
                <w:rFonts w:ascii="Times New Roman" w:hAnsi="Times New Roman"/>
                <w:sz w:val="24"/>
                <w:szCs w:val="24"/>
              </w:rPr>
              <w:t>(</w:t>
            </w:r>
            <w:r w:rsidR="00F82226">
              <w:rPr>
                <w:rFonts w:ascii="Times New Roman" w:hAnsi="Times New Roman"/>
                <w:sz w:val="24"/>
                <w:szCs w:val="24"/>
              </w:rPr>
              <w:t>5</w:t>
            </w:r>
            <w:r w:rsidRPr="008248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24885" w:rsidRPr="00824885" w:rsidTr="00824885">
        <w:trPr>
          <w:trHeight w:val="285"/>
        </w:trPr>
        <w:tc>
          <w:tcPr>
            <w:tcW w:w="456" w:type="dxa"/>
            <w:shd w:val="clear" w:color="auto" w:fill="auto"/>
          </w:tcPr>
          <w:p w:rsidR="00824885" w:rsidRPr="00824885" w:rsidRDefault="00824885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824885" w:rsidRPr="00824885" w:rsidRDefault="00824885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885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824885" w:rsidRPr="00824885" w:rsidRDefault="00F82226" w:rsidP="00F8222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List 5 differences – Give 5 marks</w:t>
            </w:r>
          </w:p>
        </w:tc>
        <w:tc>
          <w:tcPr>
            <w:tcW w:w="672" w:type="dxa"/>
            <w:shd w:val="clear" w:color="auto" w:fill="auto"/>
          </w:tcPr>
          <w:p w:rsidR="00824885" w:rsidRPr="00824885" w:rsidRDefault="00A75B6B" w:rsidP="0082488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85">
              <w:rPr>
                <w:rFonts w:ascii="Times New Roman" w:hAnsi="Times New Roman"/>
                <w:sz w:val="24"/>
                <w:szCs w:val="24"/>
              </w:rPr>
              <w:t>(</w:t>
            </w:r>
            <w:r w:rsidR="00F82226">
              <w:rPr>
                <w:rFonts w:ascii="Times New Roman" w:hAnsi="Times New Roman"/>
                <w:sz w:val="24"/>
                <w:szCs w:val="24"/>
              </w:rPr>
              <w:t>5</w:t>
            </w:r>
            <w:r w:rsidRPr="008248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bookmarkEnd w:id="0"/>
      <w:tr w:rsidR="00824885" w:rsidRPr="00824885" w:rsidTr="00824885">
        <w:tc>
          <w:tcPr>
            <w:tcW w:w="456" w:type="dxa"/>
            <w:shd w:val="clear" w:color="auto" w:fill="auto"/>
          </w:tcPr>
          <w:p w:rsidR="00824885" w:rsidRPr="00824885" w:rsidRDefault="00824885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8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6" w:type="dxa"/>
            <w:shd w:val="clear" w:color="auto" w:fill="auto"/>
          </w:tcPr>
          <w:p w:rsidR="00824885" w:rsidRPr="00824885" w:rsidRDefault="00824885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885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824885" w:rsidRPr="00824885" w:rsidRDefault="00F82226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Explanation of crater &amp; flank wear – Give 3 marks</w:t>
            </w:r>
          </w:p>
        </w:tc>
        <w:tc>
          <w:tcPr>
            <w:tcW w:w="672" w:type="dxa"/>
            <w:shd w:val="clear" w:color="auto" w:fill="auto"/>
          </w:tcPr>
          <w:p w:rsidR="00824885" w:rsidRPr="00824885" w:rsidRDefault="00A75B6B" w:rsidP="0082488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85">
              <w:rPr>
                <w:rFonts w:ascii="Times New Roman" w:hAnsi="Times New Roman"/>
                <w:sz w:val="24"/>
                <w:szCs w:val="24"/>
              </w:rPr>
              <w:t>(</w:t>
            </w:r>
            <w:r w:rsidR="00F82226">
              <w:rPr>
                <w:rFonts w:ascii="Times New Roman" w:hAnsi="Times New Roman"/>
                <w:sz w:val="24"/>
                <w:szCs w:val="24"/>
              </w:rPr>
              <w:t>3</w:t>
            </w:r>
            <w:r w:rsidRPr="008248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24885" w:rsidRPr="00824885" w:rsidTr="00824885">
        <w:tc>
          <w:tcPr>
            <w:tcW w:w="456" w:type="dxa"/>
            <w:shd w:val="clear" w:color="auto" w:fill="auto"/>
          </w:tcPr>
          <w:p w:rsidR="00824885" w:rsidRPr="00824885" w:rsidRDefault="00824885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824885" w:rsidRPr="00824885" w:rsidRDefault="00824885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885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824885" w:rsidRDefault="00F82226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 appropriate steps - Give 4 marks</w:t>
            </w:r>
          </w:p>
          <w:p w:rsidR="00555A8C" w:rsidRDefault="00555A8C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Sol: Shear angle  = 38.77°</w:t>
            </w:r>
          </w:p>
          <w:p w:rsidR="00555A8C" w:rsidRDefault="00555A8C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Shear force = 654.1 N</w:t>
            </w:r>
          </w:p>
          <w:p w:rsidR="00555A8C" w:rsidRPr="00824885" w:rsidRDefault="00555A8C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Kinetic coefficient of friction = 0.497</w:t>
            </w:r>
          </w:p>
        </w:tc>
        <w:tc>
          <w:tcPr>
            <w:tcW w:w="672" w:type="dxa"/>
            <w:shd w:val="clear" w:color="auto" w:fill="auto"/>
          </w:tcPr>
          <w:p w:rsidR="00824885" w:rsidRPr="00824885" w:rsidRDefault="00824885" w:rsidP="0082488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85">
              <w:rPr>
                <w:rFonts w:ascii="Times New Roman" w:hAnsi="Times New Roman"/>
                <w:sz w:val="24"/>
                <w:szCs w:val="24"/>
              </w:rPr>
              <w:t>(</w:t>
            </w:r>
            <w:r w:rsidR="00F82226">
              <w:rPr>
                <w:rFonts w:ascii="Times New Roman" w:hAnsi="Times New Roman"/>
                <w:sz w:val="24"/>
                <w:szCs w:val="24"/>
              </w:rPr>
              <w:t>7</w:t>
            </w:r>
            <w:r w:rsidRPr="008248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24885" w:rsidRPr="00824885" w:rsidTr="00824885">
        <w:tc>
          <w:tcPr>
            <w:tcW w:w="456" w:type="dxa"/>
            <w:shd w:val="clear" w:color="auto" w:fill="auto"/>
          </w:tcPr>
          <w:p w:rsidR="00824885" w:rsidRPr="00824885" w:rsidRDefault="00824885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8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6" w:type="dxa"/>
            <w:shd w:val="clear" w:color="auto" w:fill="auto"/>
          </w:tcPr>
          <w:p w:rsidR="00824885" w:rsidRPr="00824885" w:rsidRDefault="00824885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885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824885" w:rsidRPr="00824885" w:rsidRDefault="00F82226" w:rsidP="00F8222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Give two reasons – 4 marks</w:t>
            </w:r>
          </w:p>
        </w:tc>
        <w:tc>
          <w:tcPr>
            <w:tcW w:w="672" w:type="dxa"/>
            <w:shd w:val="clear" w:color="auto" w:fill="auto"/>
          </w:tcPr>
          <w:p w:rsidR="00824885" w:rsidRPr="00824885" w:rsidRDefault="00A75B6B" w:rsidP="0082488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85">
              <w:rPr>
                <w:rFonts w:ascii="Times New Roman" w:hAnsi="Times New Roman"/>
                <w:sz w:val="24"/>
                <w:szCs w:val="24"/>
              </w:rPr>
              <w:t>(</w:t>
            </w:r>
            <w:r w:rsidR="00F82226">
              <w:rPr>
                <w:rFonts w:ascii="Times New Roman" w:hAnsi="Times New Roman"/>
                <w:sz w:val="24"/>
                <w:szCs w:val="24"/>
              </w:rPr>
              <w:t>4</w:t>
            </w:r>
            <w:r w:rsidRPr="008248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24885" w:rsidRPr="00824885" w:rsidTr="00824885">
        <w:tc>
          <w:tcPr>
            <w:tcW w:w="456" w:type="dxa"/>
            <w:shd w:val="clear" w:color="auto" w:fill="auto"/>
          </w:tcPr>
          <w:p w:rsidR="00824885" w:rsidRPr="00824885" w:rsidRDefault="00824885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824885" w:rsidRPr="00824885" w:rsidRDefault="00824885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885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824885" w:rsidRDefault="00F82226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Neat diagram – 2 marks</w:t>
            </w:r>
          </w:p>
          <w:p w:rsidR="00F82226" w:rsidRPr="00824885" w:rsidRDefault="00F82226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Explanation – 4 marks</w:t>
            </w:r>
          </w:p>
        </w:tc>
        <w:tc>
          <w:tcPr>
            <w:tcW w:w="672" w:type="dxa"/>
            <w:shd w:val="clear" w:color="auto" w:fill="auto"/>
          </w:tcPr>
          <w:p w:rsidR="00824885" w:rsidRPr="00824885" w:rsidRDefault="00A75B6B" w:rsidP="0082488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85">
              <w:rPr>
                <w:rFonts w:ascii="Times New Roman" w:hAnsi="Times New Roman"/>
                <w:sz w:val="24"/>
                <w:szCs w:val="24"/>
              </w:rPr>
              <w:t>(</w:t>
            </w:r>
            <w:r w:rsidR="00F82226">
              <w:rPr>
                <w:rFonts w:ascii="Times New Roman" w:hAnsi="Times New Roman"/>
                <w:sz w:val="24"/>
                <w:szCs w:val="24"/>
              </w:rPr>
              <w:t>6</w:t>
            </w:r>
            <w:r w:rsidRPr="008248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24885" w:rsidRPr="00824885" w:rsidTr="00824885">
        <w:tc>
          <w:tcPr>
            <w:tcW w:w="456" w:type="dxa"/>
            <w:shd w:val="clear" w:color="auto" w:fill="auto"/>
          </w:tcPr>
          <w:p w:rsidR="00824885" w:rsidRPr="00824885" w:rsidRDefault="00824885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885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6" w:type="dxa"/>
            <w:shd w:val="clear" w:color="auto" w:fill="auto"/>
          </w:tcPr>
          <w:p w:rsidR="00824885" w:rsidRPr="00824885" w:rsidRDefault="00824885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885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824885" w:rsidRDefault="00F82226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differences – Give 3 marks</w:t>
            </w:r>
          </w:p>
          <w:p w:rsidR="00F82226" w:rsidRPr="00824885" w:rsidRDefault="00F82226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Neat diagrams – 2 marks</w:t>
            </w:r>
          </w:p>
        </w:tc>
        <w:tc>
          <w:tcPr>
            <w:tcW w:w="672" w:type="dxa"/>
            <w:shd w:val="clear" w:color="auto" w:fill="auto"/>
          </w:tcPr>
          <w:p w:rsidR="00824885" w:rsidRPr="00824885" w:rsidRDefault="00A75B6B" w:rsidP="0082488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85">
              <w:rPr>
                <w:rFonts w:ascii="Times New Roman" w:hAnsi="Times New Roman"/>
                <w:sz w:val="24"/>
                <w:szCs w:val="24"/>
              </w:rPr>
              <w:t>(</w:t>
            </w:r>
            <w:r w:rsidR="00F82226">
              <w:rPr>
                <w:rFonts w:ascii="Times New Roman" w:hAnsi="Times New Roman"/>
                <w:sz w:val="24"/>
                <w:szCs w:val="24"/>
              </w:rPr>
              <w:t>5</w:t>
            </w:r>
            <w:r w:rsidRPr="008248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24885" w:rsidRPr="00824885" w:rsidTr="00824885">
        <w:tc>
          <w:tcPr>
            <w:tcW w:w="456" w:type="dxa"/>
            <w:shd w:val="clear" w:color="auto" w:fill="auto"/>
          </w:tcPr>
          <w:p w:rsidR="00824885" w:rsidRPr="00824885" w:rsidRDefault="00824885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824885" w:rsidRPr="00824885" w:rsidRDefault="00824885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885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824885" w:rsidRDefault="00F82226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Diagram – 2 marks</w:t>
            </w:r>
          </w:p>
          <w:p w:rsidR="00F82226" w:rsidRPr="00824885" w:rsidRDefault="00F82226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Explanation of different parts – 3 marks</w:t>
            </w:r>
          </w:p>
        </w:tc>
        <w:tc>
          <w:tcPr>
            <w:tcW w:w="672" w:type="dxa"/>
            <w:shd w:val="clear" w:color="auto" w:fill="auto"/>
          </w:tcPr>
          <w:p w:rsidR="00824885" w:rsidRPr="00824885" w:rsidRDefault="00A75B6B" w:rsidP="0082488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85">
              <w:rPr>
                <w:rFonts w:ascii="Times New Roman" w:hAnsi="Times New Roman"/>
                <w:sz w:val="24"/>
                <w:szCs w:val="24"/>
              </w:rPr>
              <w:t>(</w:t>
            </w:r>
            <w:r w:rsidR="00F82226">
              <w:rPr>
                <w:rFonts w:ascii="Times New Roman" w:hAnsi="Times New Roman"/>
                <w:sz w:val="24"/>
                <w:szCs w:val="24"/>
              </w:rPr>
              <w:t>5</w:t>
            </w:r>
            <w:r w:rsidRPr="008248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24885" w:rsidRPr="00824885" w:rsidTr="00824885">
        <w:tc>
          <w:tcPr>
            <w:tcW w:w="9606" w:type="dxa"/>
            <w:gridSpan w:val="6"/>
            <w:shd w:val="clear" w:color="auto" w:fill="auto"/>
            <w:vAlign w:val="center"/>
          </w:tcPr>
          <w:p w:rsidR="00824885" w:rsidRPr="00824885" w:rsidRDefault="00824885" w:rsidP="008248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85">
              <w:rPr>
                <w:rFonts w:ascii="Times New Roman" w:hAnsi="Times New Roman"/>
                <w:b/>
                <w:sz w:val="24"/>
                <w:szCs w:val="24"/>
              </w:rPr>
              <w:t>PART B</w:t>
            </w:r>
          </w:p>
        </w:tc>
      </w:tr>
      <w:tr w:rsidR="00824885" w:rsidRPr="00824885" w:rsidTr="00824885">
        <w:tc>
          <w:tcPr>
            <w:tcW w:w="9606" w:type="dxa"/>
            <w:gridSpan w:val="6"/>
            <w:shd w:val="clear" w:color="auto" w:fill="auto"/>
            <w:vAlign w:val="center"/>
          </w:tcPr>
          <w:p w:rsidR="00824885" w:rsidRPr="00824885" w:rsidRDefault="00824885" w:rsidP="008248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85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Answer </w:t>
            </w:r>
            <w:r w:rsidRPr="00824885">
              <w:rPr>
                <w:rFonts w:ascii="Times New Roman" w:hAnsi="Times New Roman"/>
                <w:b/>
                <w:i/>
                <w:sz w:val="24"/>
                <w:szCs w:val="24"/>
                <w:lang w:eastAsia="en-IN"/>
              </w:rPr>
              <w:t xml:space="preserve">any three </w:t>
            </w:r>
            <w:r w:rsidRPr="00824885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full questions, each carries </w:t>
            </w:r>
            <w:r w:rsidRPr="0082488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10</w:t>
            </w:r>
            <w:r w:rsidRPr="00824885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>marks</w:t>
            </w:r>
            <w:r w:rsidRPr="0082488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IN"/>
              </w:rPr>
              <w:t>.</w:t>
            </w:r>
          </w:p>
        </w:tc>
      </w:tr>
      <w:tr w:rsidR="00824885" w:rsidRPr="00824885" w:rsidTr="00824885">
        <w:tc>
          <w:tcPr>
            <w:tcW w:w="456" w:type="dxa"/>
            <w:shd w:val="clear" w:color="auto" w:fill="auto"/>
          </w:tcPr>
          <w:p w:rsidR="00824885" w:rsidRPr="00824885" w:rsidRDefault="00824885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8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6" w:type="dxa"/>
            <w:shd w:val="clear" w:color="auto" w:fill="auto"/>
          </w:tcPr>
          <w:p w:rsidR="00824885" w:rsidRPr="00824885" w:rsidRDefault="00824885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885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824885" w:rsidRPr="00824885" w:rsidRDefault="00F82226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Any 2 advantages – Give 4 marks</w:t>
            </w:r>
          </w:p>
        </w:tc>
        <w:tc>
          <w:tcPr>
            <w:tcW w:w="672" w:type="dxa"/>
            <w:shd w:val="clear" w:color="auto" w:fill="auto"/>
          </w:tcPr>
          <w:p w:rsidR="00824885" w:rsidRPr="00824885" w:rsidRDefault="00A75B6B" w:rsidP="0082488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85">
              <w:rPr>
                <w:rFonts w:ascii="Times New Roman" w:hAnsi="Times New Roman"/>
                <w:sz w:val="24"/>
                <w:szCs w:val="24"/>
              </w:rPr>
              <w:t>(</w:t>
            </w:r>
            <w:r w:rsidR="00F82226">
              <w:rPr>
                <w:rFonts w:ascii="Times New Roman" w:hAnsi="Times New Roman"/>
                <w:sz w:val="24"/>
                <w:szCs w:val="24"/>
              </w:rPr>
              <w:t>4</w:t>
            </w:r>
            <w:r w:rsidRPr="008248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24885" w:rsidRPr="00824885" w:rsidTr="00824885">
        <w:tc>
          <w:tcPr>
            <w:tcW w:w="456" w:type="dxa"/>
            <w:shd w:val="clear" w:color="auto" w:fill="auto"/>
          </w:tcPr>
          <w:p w:rsidR="00824885" w:rsidRPr="00824885" w:rsidRDefault="00824885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824885" w:rsidRPr="00824885" w:rsidRDefault="00824885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885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824885" w:rsidRPr="00824885" w:rsidRDefault="001F21A2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List any</w:t>
            </w:r>
            <w:r w:rsidR="00F82226">
              <w:rPr>
                <w:rFonts w:ascii="Times New Roman" w:hAnsi="Times New Roman"/>
                <w:sz w:val="24"/>
                <w:szCs w:val="24"/>
              </w:rPr>
              <w:t xml:space="preserve"> 4 differences</w:t>
            </w:r>
            <w:r>
              <w:rPr>
                <w:rFonts w:ascii="Times New Roman" w:hAnsi="Times New Roman"/>
                <w:sz w:val="24"/>
                <w:szCs w:val="24"/>
              </w:rPr>
              <w:t>- Give 6 marks</w:t>
            </w:r>
          </w:p>
        </w:tc>
        <w:tc>
          <w:tcPr>
            <w:tcW w:w="672" w:type="dxa"/>
            <w:shd w:val="clear" w:color="auto" w:fill="auto"/>
          </w:tcPr>
          <w:p w:rsidR="00824885" w:rsidRPr="00824885" w:rsidRDefault="00A75B6B" w:rsidP="0082488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85">
              <w:rPr>
                <w:rFonts w:ascii="Times New Roman" w:hAnsi="Times New Roman"/>
                <w:sz w:val="24"/>
                <w:szCs w:val="24"/>
              </w:rPr>
              <w:t>(</w:t>
            </w:r>
            <w:r w:rsidR="001F21A2">
              <w:rPr>
                <w:rFonts w:ascii="Times New Roman" w:hAnsi="Times New Roman"/>
                <w:sz w:val="24"/>
                <w:szCs w:val="24"/>
              </w:rPr>
              <w:t>6</w:t>
            </w:r>
            <w:r w:rsidRPr="008248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24885" w:rsidRPr="00824885" w:rsidTr="00824885">
        <w:tc>
          <w:tcPr>
            <w:tcW w:w="456" w:type="dxa"/>
            <w:shd w:val="clear" w:color="auto" w:fill="auto"/>
          </w:tcPr>
          <w:p w:rsidR="00824885" w:rsidRPr="00824885" w:rsidRDefault="00824885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8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6" w:type="dxa"/>
            <w:shd w:val="clear" w:color="auto" w:fill="auto"/>
          </w:tcPr>
          <w:p w:rsidR="00824885" w:rsidRPr="00824885" w:rsidRDefault="00824885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885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824885" w:rsidRDefault="001F21A2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Appropriate steps – 3 marks</w:t>
            </w:r>
          </w:p>
          <w:p w:rsidR="00921B19" w:rsidRPr="00824885" w:rsidRDefault="00921B19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Sol: 15.93m/min</w:t>
            </w:r>
          </w:p>
        </w:tc>
        <w:tc>
          <w:tcPr>
            <w:tcW w:w="672" w:type="dxa"/>
            <w:shd w:val="clear" w:color="auto" w:fill="auto"/>
          </w:tcPr>
          <w:p w:rsidR="00824885" w:rsidRPr="00824885" w:rsidRDefault="00824885" w:rsidP="0082488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85">
              <w:rPr>
                <w:rFonts w:ascii="Times New Roman" w:hAnsi="Times New Roman"/>
                <w:sz w:val="24"/>
                <w:szCs w:val="24"/>
              </w:rPr>
              <w:t>(</w:t>
            </w:r>
            <w:r w:rsidR="001F21A2">
              <w:rPr>
                <w:rFonts w:ascii="Times New Roman" w:hAnsi="Times New Roman"/>
                <w:sz w:val="24"/>
                <w:szCs w:val="24"/>
              </w:rPr>
              <w:t>5</w:t>
            </w:r>
            <w:r w:rsidRPr="008248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24885" w:rsidRPr="00824885" w:rsidTr="00824885">
        <w:tc>
          <w:tcPr>
            <w:tcW w:w="456" w:type="dxa"/>
            <w:shd w:val="clear" w:color="auto" w:fill="auto"/>
          </w:tcPr>
          <w:p w:rsidR="00824885" w:rsidRPr="00824885" w:rsidRDefault="00824885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824885" w:rsidRPr="00824885" w:rsidRDefault="00824885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885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1F21A2" w:rsidRPr="00824885" w:rsidRDefault="001F21A2" w:rsidP="001F21A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Any 5 operations – 5 marks</w:t>
            </w:r>
          </w:p>
        </w:tc>
        <w:tc>
          <w:tcPr>
            <w:tcW w:w="672" w:type="dxa"/>
            <w:shd w:val="clear" w:color="auto" w:fill="auto"/>
          </w:tcPr>
          <w:p w:rsidR="00824885" w:rsidRPr="00824885" w:rsidRDefault="00824885" w:rsidP="0082488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85">
              <w:rPr>
                <w:rFonts w:ascii="Times New Roman" w:hAnsi="Times New Roman"/>
                <w:sz w:val="24"/>
                <w:szCs w:val="24"/>
              </w:rPr>
              <w:t>(</w:t>
            </w:r>
            <w:r w:rsidR="001F21A2">
              <w:rPr>
                <w:rFonts w:ascii="Times New Roman" w:hAnsi="Times New Roman"/>
                <w:sz w:val="24"/>
                <w:szCs w:val="24"/>
              </w:rPr>
              <w:t>5</w:t>
            </w:r>
            <w:r w:rsidRPr="008248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24885" w:rsidRPr="00824885" w:rsidTr="00824885">
        <w:tc>
          <w:tcPr>
            <w:tcW w:w="456" w:type="dxa"/>
            <w:shd w:val="clear" w:color="auto" w:fill="auto"/>
          </w:tcPr>
          <w:p w:rsidR="00824885" w:rsidRPr="00824885" w:rsidRDefault="00824885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8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6" w:type="dxa"/>
            <w:shd w:val="clear" w:color="auto" w:fill="auto"/>
          </w:tcPr>
          <w:p w:rsidR="00824885" w:rsidRPr="00824885" w:rsidRDefault="00824885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885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05649E" w:rsidRDefault="0005649E" w:rsidP="00824885">
            <w:pPr>
              <w:spacing w:line="360" w:lineRule="auto"/>
              <w:jc w:val="both"/>
            </w:pPr>
            <w:r>
              <w:t xml:space="preserve"> sketches for up milling and down milling – 3 marks </w:t>
            </w:r>
          </w:p>
          <w:p w:rsidR="0005649E" w:rsidRDefault="0005649E" w:rsidP="00824885">
            <w:pPr>
              <w:spacing w:line="360" w:lineRule="auto"/>
              <w:jc w:val="both"/>
            </w:pPr>
            <w:r>
              <w:t>2 advantages – 2 marks</w:t>
            </w:r>
          </w:p>
          <w:p w:rsidR="005244C3" w:rsidRPr="00824885" w:rsidRDefault="0005649E" w:rsidP="0005649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2 disadvanatages – 2 marks</w:t>
            </w:r>
          </w:p>
        </w:tc>
        <w:tc>
          <w:tcPr>
            <w:tcW w:w="672" w:type="dxa"/>
            <w:shd w:val="clear" w:color="auto" w:fill="auto"/>
          </w:tcPr>
          <w:p w:rsidR="00824885" w:rsidRPr="00824885" w:rsidRDefault="00A75B6B" w:rsidP="0082488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85">
              <w:rPr>
                <w:rFonts w:ascii="Times New Roman" w:hAnsi="Times New Roman"/>
                <w:sz w:val="24"/>
                <w:szCs w:val="24"/>
              </w:rPr>
              <w:t>(</w:t>
            </w:r>
            <w:r w:rsidR="005244C3">
              <w:rPr>
                <w:rFonts w:ascii="Times New Roman" w:hAnsi="Times New Roman"/>
                <w:sz w:val="24"/>
                <w:szCs w:val="24"/>
              </w:rPr>
              <w:t>7</w:t>
            </w:r>
            <w:r w:rsidRPr="008248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24885" w:rsidRPr="00824885" w:rsidTr="00824885">
        <w:tc>
          <w:tcPr>
            <w:tcW w:w="456" w:type="dxa"/>
            <w:shd w:val="clear" w:color="auto" w:fill="auto"/>
          </w:tcPr>
          <w:p w:rsidR="00824885" w:rsidRPr="00824885" w:rsidRDefault="00824885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824885" w:rsidRPr="00824885" w:rsidRDefault="00824885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885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824885" w:rsidRPr="00824885" w:rsidRDefault="005244C3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Any 3 milling attachment – Give 3 marks</w:t>
            </w:r>
          </w:p>
        </w:tc>
        <w:tc>
          <w:tcPr>
            <w:tcW w:w="672" w:type="dxa"/>
            <w:shd w:val="clear" w:color="auto" w:fill="auto"/>
          </w:tcPr>
          <w:p w:rsidR="00824885" w:rsidRPr="00824885" w:rsidRDefault="00A75B6B" w:rsidP="0082488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85">
              <w:rPr>
                <w:rFonts w:ascii="Times New Roman" w:hAnsi="Times New Roman"/>
                <w:sz w:val="24"/>
                <w:szCs w:val="24"/>
              </w:rPr>
              <w:t>(</w:t>
            </w:r>
            <w:r w:rsidR="005244C3">
              <w:rPr>
                <w:rFonts w:ascii="Times New Roman" w:hAnsi="Times New Roman"/>
                <w:sz w:val="24"/>
                <w:szCs w:val="24"/>
              </w:rPr>
              <w:t>3</w:t>
            </w:r>
            <w:r w:rsidRPr="008248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24885" w:rsidRPr="00824885" w:rsidTr="00824885">
        <w:tc>
          <w:tcPr>
            <w:tcW w:w="456" w:type="dxa"/>
            <w:shd w:val="clear" w:color="auto" w:fill="auto"/>
          </w:tcPr>
          <w:p w:rsidR="00824885" w:rsidRPr="00824885" w:rsidRDefault="00824885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8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6" w:type="dxa"/>
            <w:shd w:val="clear" w:color="auto" w:fill="auto"/>
          </w:tcPr>
          <w:p w:rsidR="00824885" w:rsidRPr="00824885" w:rsidRDefault="00824885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885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824885" w:rsidRDefault="005244C3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Diagram – 2 marks</w:t>
            </w:r>
          </w:p>
          <w:p w:rsidR="005244C3" w:rsidRPr="00824885" w:rsidRDefault="005244C3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Explanation – 3 marks</w:t>
            </w:r>
          </w:p>
        </w:tc>
        <w:tc>
          <w:tcPr>
            <w:tcW w:w="672" w:type="dxa"/>
            <w:shd w:val="clear" w:color="auto" w:fill="auto"/>
          </w:tcPr>
          <w:p w:rsidR="00824885" w:rsidRPr="00824885" w:rsidRDefault="00A75B6B" w:rsidP="0082488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85">
              <w:rPr>
                <w:rFonts w:ascii="Times New Roman" w:hAnsi="Times New Roman"/>
                <w:sz w:val="24"/>
                <w:szCs w:val="24"/>
              </w:rPr>
              <w:t>(</w:t>
            </w:r>
            <w:r w:rsidR="005244C3">
              <w:rPr>
                <w:rFonts w:ascii="Times New Roman" w:hAnsi="Times New Roman"/>
                <w:sz w:val="24"/>
                <w:szCs w:val="24"/>
              </w:rPr>
              <w:t>5</w:t>
            </w:r>
            <w:r w:rsidRPr="008248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24885" w:rsidRPr="00824885" w:rsidTr="00824885">
        <w:tc>
          <w:tcPr>
            <w:tcW w:w="456" w:type="dxa"/>
            <w:shd w:val="clear" w:color="auto" w:fill="auto"/>
          </w:tcPr>
          <w:p w:rsidR="00824885" w:rsidRPr="00824885" w:rsidRDefault="00824885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824885" w:rsidRPr="00824885" w:rsidRDefault="00824885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885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824885" w:rsidRDefault="005244C3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Neat sketch – 2.5 marks</w:t>
            </w:r>
          </w:p>
          <w:p w:rsidR="005244C3" w:rsidRPr="00824885" w:rsidRDefault="005244C3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Explanation of each part – 2.5 marks</w:t>
            </w:r>
          </w:p>
        </w:tc>
        <w:tc>
          <w:tcPr>
            <w:tcW w:w="672" w:type="dxa"/>
            <w:shd w:val="clear" w:color="auto" w:fill="auto"/>
          </w:tcPr>
          <w:p w:rsidR="00824885" w:rsidRPr="00824885" w:rsidRDefault="00A75B6B" w:rsidP="0082488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85">
              <w:rPr>
                <w:rFonts w:ascii="Times New Roman" w:hAnsi="Times New Roman"/>
                <w:sz w:val="24"/>
                <w:szCs w:val="24"/>
              </w:rPr>
              <w:t>(</w:t>
            </w:r>
            <w:r w:rsidR="005244C3">
              <w:rPr>
                <w:rFonts w:ascii="Times New Roman" w:hAnsi="Times New Roman"/>
                <w:sz w:val="24"/>
                <w:szCs w:val="24"/>
              </w:rPr>
              <w:t>5</w:t>
            </w:r>
            <w:r w:rsidRPr="008248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24885" w:rsidRPr="00824885" w:rsidTr="00824885">
        <w:tc>
          <w:tcPr>
            <w:tcW w:w="9606" w:type="dxa"/>
            <w:gridSpan w:val="6"/>
            <w:shd w:val="clear" w:color="auto" w:fill="auto"/>
          </w:tcPr>
          <w:p w:rsidR="00824885" w:rsidRPr="00824885" w:rsidRDefault="00824885" w:rsidP="008248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85">
              <w:rPr>
                <w:rFonts w:ascii="Times New Roman" w:hAnsi="Times New Roman"/>
                <w:b/>
                <w:sz w:val="24"/>
                <w:szCs w:val="24"/>
              </w:rPr>
              <w:t>PART C</w:t>
            </w:r>
          </w:p>
        </w:tc>
      </w:tr>
      <w:tr w:rsidR="00824885" w:rsidRPr="00824885" w:rsidTr="00824885">
        <w:tc>
          <w:tcPr>
            <w:tcW w:w="9606" w:type="dxa"/>
            <w:gridSpan w:val="6"/>
            <w:shd w:val="clear" w:color="auto" w:fill="auto"/>
          </w:tcPr>
          <w:p w:rsidR="00824885" w:rsidRPr="00824885" w:rsidRDefault="00824885" w:rsidP="008248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85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lastRenderedPageBreak/>
              <w:t xml:space="preserve">Answer </w:t>
            </w:r>
            <w:r w:rsidRPr="00824885">
              <w:rPr>
                <w:rFonts w:ascii="Times New Roman" w:hAnsi="Times New Roman"/>
                <w:b/>
                <w:i/>
                <w:sz w:val="24"/>
                <w:szCs w:val="24"/>
                <w:lang w:eastAsia="en-IN"/>
              </w:rPr>
              <w:t xml:space="preserve">any four </w:t>
            </w:r>
            <w:r w:rsidRPr="00824885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full questions, each carries </w:t>
            </w:r>
            <w:r w:rsidRPr="0082488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10</w:t>
            </w:r>
            <w:r w:rsidRPr="00824885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>marks</w:t>
            </w:r>
            <w:r w:rsidRPr="0082488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IN"/>
              </w:rPr>
              <w:t>.</w:t>
            </w:r>
          </w:p>
        </w:tc>
      </w:tr>
      <w:tr w:rsidR="00824885" w:rsidRPr="00824885" w:rsidTr="00824885">
        <w:tc>
          <w:tcPr>
            <w:tcW w:w="456" w:type="dxa"/>
            <w:shd w:val="clear" w:color="auto" w:fill="auto"/>
          </w:tcPr>
          <w:p w:rsidR="00824885" w:rsidRPr="00824885" w:rsidRDefault="00824885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88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6" w:type="dxa"/>
            <w:shd w:val="clear" w:color="auto" w:fill="auto"/>
          </w:tcPr>
          <w:p w:rsidR="00824885" w:rsidRPr="00824885" w:rsidRDefault="00824885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885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824885" w:rsidRDefault="0051660D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Explanation – </w:t>
            </w:r>
            <w:r w:rsidR="0005649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.5 marks</w:t>
            </w:r>
          </w:p>
          <w:p w:rsidR="0051660D" w:rsidRPr="00824885" w:rsidRDefault="0051660D" w:rsidP="0005649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Diagram – </w:t>
            </w:r>
            <w:r w:rsidR="0005649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.5 marks</w:t>
            </w:r>
          </w:p>
        </w:tc>
        <w:tc>
          <w:tcPr>
            <w:tcW w:w="672" w:type="dxa"/>
            <w:shd w:val="clear" w:color="auto" w:fill="auto"/>
          </w:tcPr>
          <w:p w:rsidR="00824885" w:rsidRPr="00824885" w:rsidRDefault="00A75B6B" w:rsidP="0082488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85">
              <w:rPr>
                <w:rFonts w:ascii="Times New Roman" w:hAnsi="Times New Roman"/>
                <w:sz w:val="24"/>
                <w:szCs w:val="24"/>
              </w:rPr>
              <w:t>(</w:t>
            </w:r>
            <w:r w:rsidR="0051660D">
              <w:rPr>
                <w:rFonts w:ascii="Times New Roman" w:hAnsi="Times New Roman"/>
                <w:sz w:val="24"/>
                <w:szCs w:val="24"/>
              </w:rPr>
              <w:t>5</w:t>
            </w:r>
            <w:r w:rsidRPr="008248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24885" w:rsidRPr="00824885" w:rsidTr="00824885">
        <w:tc>
          <w:tcPr>
            <w:tcW w:w="456" w:type="dxa"/>
            <w:shd w:val="clear" w:color="auto" w:fill="auto"/>
          </w:tcPr>
          <w:p w:rsidR="00824885" w:rsidRPr="00824885" w:rsidRDefault="00824885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824885" w:rsidRPr="00824885" w:rsidRDefault="00824885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885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824885" w:rsidRDefault="0051660D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Diagrams- 2</w:t>
            </w:r>
            <w:r w:rsidR="0005649E">
              <w:rPr>
                <w:rFonts w:ascii="Times New Roman" w:hAnsi="Times New Roman"/>
                <w:sz w:val="24"/>
                <w:szCs w:val="24"/>
              </w:rPr>
              <w:t>Nos. - 3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marks </w:t>
            </w:r>
          </w:p>
          <w:p w:rsidR="0051660D" w:rsidRPr="00824885" w:rsidRDefault="0051660D" w:rsidP="0005649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Explanation – </w:t>
            </w:r>
            <w:r w:rsidR="0005649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marks</w:t>
            </w:r>
          </w:p>
        </w:tc>
        <w:tc>
          <w:tcPr>
            <w:tcW w:w="672" w:type="dxa"/>
            <w:shd w:val="clear" w:color="auto" w:fill="auto"/>
          </w:tcPr>
          <w:p w:rsidR="00824885" w:rsidRPr="00824885" w:rsidRDefault="00A75B6B" w:rsidP="0082488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85">
              <w:rPr>
                <w:rFonts w:ascii="Times New Roman" w:hAnsi="Times New Roman"/>
                <w:sz w:val="24"/>
                <w:szCs w:val="24"/>
              </w:rPr>
              <w:t>(</w:t>
            </w:r>
            <w:r w:rsidR="0051660D">
              <w:rPr>
                <w:rFonts w:ascii="Times New Roman" w:hAnsi="Times New Roman"/>
                <w:sz w:val="24"/>
                <w:szCs w:val="24"/>
              </w:rPr>
              <w:t>5</w:t>
            </w:r>
            <w:r w:rsidRPr="008248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24885" w:rsidRPr="00824885" w:rsidTr="00824885">
        <w:tc>
          <w:tcPr>
            <w:tcW w:w="456" w:type="dxa"/>
            <w:shd w:val="clear" w:color="auto" w:fill="auto"/>
          </w:tcPr>
          <w:p w:rsidR="00824885" w:rsidRPr="00824885" w:rsidRDefault="00824885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8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6" w:type="dxa"/>
            <w:shd w:val="clear" w:color="auto" w:fill="auto"/>
          </w:tcPr>
          <w:p w:rsidR="00824885" w:rsidRPr="00824885" w:rsidRDefault="00824885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885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824885" w:rsidRDefault="00925DE3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Explanation of glazing – 2 marks</w:t>
            </w:r>
          </w:p>
          <w:p w:rsidR="00925DE3" w:rsidRPr="00824885" w:rsidRDefault="00925DE3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Explanation of loading of wheels – 2 marks</w:t>
            </w:r>
          </w:p>
        </w:tc>
        <w:tc>
          <w:tcPr>
            <w:tcW w:w="672" w:type="dxa"/>
            <w:shd w:val="clear" w:color="auto" w:fill="auto"/>
          </w:tcPr>
          <w:p w:rsidR="00824885" w:rsidRPr="00824885" w:rsidRDefault="00A75B6B" w:rsidP="0082488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85">
              <w:rPr>
                <w:rFonts w:ascii="Times New Roman" w:hAnsi="Times New Roman"/>
                <w:sz w:val="24"/>
                <w:szCs w:val="24"/>
              </w:rPr>
              <w:t>(</w:t>
            </w:r>
            <w:r w:rsidR="00925DE3">
              <w:rPr>
                <w:rFonts w:ascii="Times New Roman" w:hAnsi="Times New Roman"/>
                <w:sz w:val="24"/>
                <w:szCs w:val="24"/>
              </w:rPr>
              <w:t>4</w:t>
            </w:r>
            <w:r w:rsidRPr="008248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24885" w:rsidRPr="00824885" w:rsidTr="00824885">
        <w:tc>
          <w:tcPr>
            <w:tcW w:w="456" w:type="dxa"/>
            <w:shd w:val="clear" w:color="auto" w:fill="auto"/>
          </w:tcPr>
          <w:p w:rsidR="00824885" w:rsidRPr="00824885" w:rsidRDefault="00824885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824885" w:rsidRPr="00824885" w:rsidRDefault="00824885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885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824885" w:rsidRDefault="00925DE3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Importance of super finishing process – 3 marks</w:t>
            </w:r>
          </w:p>
          <w:p w:rsidR="00925DE3" w:rsidRPr="00824885" w:rsidRDefault="00925DE3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Values of surface roughness of various super finishing process – 3 marks</w:t>
            </w:r>
          </w:p>
        </w:tc>
        <w:tc>
          <w:tcPr>
            <w:tcW w:w="672" w:type="dxa"/>
            <w:shd w:val="clear" w:color="auto" w:fill="auto"/>
          </w:tcPr>
          <w:p w:rsidR="00824885" w:rsidRPr="00824885" w:rsidRDefault="00824885" w:rsidP="0082488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85">
              <w:rPr>
                <w:rFonts w:ascii="Times New Roman" w:hAnsi="Times New Roman"/>
                <w:sz w:val="24"/>
                <w:szCs w:val="24"/>
              </w:rPr>
              <w:t>(</w:t>
            </w:r>
            <w:r w:rsidR="00925DE3">
              <w:rPr>
                <w:rFonts w:ascii="Times New Roman" w:hAnsi="Times New Roman"/>
                <w:sz w:val="24"/>
                <w:szCs w:val="24"/>
              </w:rPr>
              <w:t>6</w:t>
            </w:r>
            <w:r w:rsidRPr="008248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24885" w:rsidRPr="00824885" w:rsidTr="00824885">
        <w:tc>
          <w:tcPr>
            <w:tcW w:w="456" w:type="dxa"/>
            <w:shd w:val="clear" w:color="auto" w:fill="auto"/>
          </w:tcPr>
          <w:p w:rsidR="00824885" w:rsidRPr="00824885" w:rsidRDefault="00824885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8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6" w:type="dxa"/>
            <w:shd w:val="clear" w:color="auto" w:fill="auto"/>
          </w:tcPr>
          <w:p w:rsidR="00824885" w:rsidRPr="00824885" w:rsidRDefault="00824885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885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05649E" w:rsidRDefault="0005649E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Sketch – 2 marks</w:t>
            </w:r>
          </w:p>
          <w:p w:rsidR="00284F9D" w:rsidRDefault="00284F9D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Explanation –</w:t>
            </w:r>
            <w:r w:rsidR="0005649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marks</w:t>
            </w:r>
          </w:p>
          <w:p w:rsidR="00284F9D" w:rsidRPr="00824885" w:rsidRDefault="00284F9D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Application – 1 mark</w:t>
            </w:r>
          </w:p>
        </w:tc>
        <w:tc>
          <w:tcPr>
            <w:tcW w:w="672" w:type="dxa"/>
            <w:shd w:val="clear" w:color="auto" w:fill="auto"/>
          </w:tcPr>
          <w:p w:rsidR="00824885" w:rsidRPr="00824885" w:rsidRDefault="00824885" w:rsidP="00284F9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85">
              <w:rPr>
                <w:rFonts w:ascii="Times New Roman" w:hAnsi="Times New Roman"/>
                <w:sz w:val="24"/>
                <w:szCs w:val="24"/>
              </w:rPr>
              <w:t>(</w:t>
            </w:r>
            <w:r w:rsidR="00284F9D">
              <w:rPr>
                <w:rFonts w:ascii="Times New Roman" w:hAnsi="Times New Roman"/>
                <w:sz w:val="24"/>
                <w:szCs w:val="24"/>
              </w:rPr>
              <w:t>5</w:t>
            </w:r>
            <w:r w:rsidRPr="008248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24885" w:rsidRPr="00824885" w:rsidTr="00824885">
        <w:tc>
          <w:tcPr>
            <w:tcW w:w="456" w:type="dxa"/>
            <w:shd w:val="clear" w:color="auto" w:fill="auto"/>
          </w:tcPr>
          <w:p w:rsidR="00824885" w:rsidRPr="00824885" w:rsidRDefault="00824885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824885" w:rsidRPr="00824885" w:rsidRDefault="00824885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885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824885" w:rsidRDefault="00284F9D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Neat diagram – 2 marks</w:t>
            </w:r>
          </w:p>
          <w:p w:rsidR="00284F9D" w:rsidRPr="00824885" w:rsidRDefault="00284F9D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Explanation – 3 marks</w:t>
            </w:r>
          </w:p>
        </w:tc>
        <w:tc>
          <w:tcPr>
            <w:tcW w:w="672" w:type="dxa"/>
            <w:shd w:val="clear" w:color="auto" w:fill="auto"/>
          </w:tcPr>
          <w:p w:rsidR="00824885" w:rsidRPr="00824885" w:rsidRDefault="00A75B6B" w:rsidP="0082488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85">
              <w:rPr>
                <w:rFonts w:ascii="Times New Roman" w:hAnsi="Times New Roman"/>
                <w:sz w:val="24"/>
                <w:szCs w:val="24"/>
              </w:rPr>
              <w:t>(</w:t>
            </w:r>
            <w:r w:rsidR="00284F9D">
              <w:rPr>
                <w:rFonts w:ascii="Times New Roman" w:hAnsi="Times New Roman"/>
                <w:sz w:val="24"/>
                <w:szCs w:val="24"/>
              </w:rPr>
              <w:t>5</w:t>
            </w:r>
            <w:r w:rsidRPr="008248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24885" w:rsidRPr="00824885" w:rsidTr="00824885">
        <w:tc>
          <w:tcPr>
            <w:tcW w:w="456" w:type="dxa"/>
            <w:shd w:val="clear" w:color="auto" w:fill="auto"/>
          </w:tcPr>
          <w:p w:rsidR="00824885" w:rsidRPr="00824885" w:rsidRDefault="00824885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88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6" w:type="dxa"/>
            <w:shd w:val="clear" w:color="auto" w:fill="auto"/>
          </w:tcPr>
          <w:p w:rsidR="00824885" w:rsidRPr="00824885" w:rsidRDefault="00824885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885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824885" w:rsidRPr="00824885" w:rsidRDefault="00284F9D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Points related to IT Technologies used in DM scenario with examples – give 7 marks</w:t>
            </w:r>
          </w:p>
        </w:tc>
        <w:tc>
          <w:tcPr>
            <w:tcW w:w="672" w:type="dxa"/>
            <w:shd w:val="clear" w:color="auto" w:fill="auto"/>
          </w:tcPr>
          <w:p w:rsidR="00824885" w:rsidRPr="00824885" w:rsidRDefault="00A75B6B" w:rsidP="0082488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85">
              <w:rPr>
                <w:rFonts w:ascii="Times New Roman" w:hAnsi="Times New Roman"/>
                <w:sz w:val="24"/>
                <w:szCs w:val="24"/>
              </w:rPr>
              <w:t>(</w:t>
            </w:r>
            <w:r w:rsidR="00284F9D">
              <w:rPr>
                <w:rFonts w:ascii="Times New Roman" w:hAnsi="Times New Roman"/>
                <w:sz w:val="24"/>
                <w:szCs w:val="24"/>
              </w:rPr>
              <w:t>7</w:t>
            </w:r>
            <w:r w:rsidRPr="008248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24885" w:rsidRPr="00824885" w:rsidTr="00824885">
        <w:tc>
          <w:tcPr>
            <w:tcW w:w="456" w:type="dxa"/>
            <w:shd w:val="clear" w:color="auto" w:fill="auto"/>
          </w:tcPr>
          <w:p w:rsidR="00824885" w:rsidRPr="00824885" w:rsidRDefault="00824885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824885" w:rsidRPr="00824885" w:rsidRDefault="00824885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885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824885" w:rsidRPr="00824885" w:rsidRDefault="00284F9D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Explanation of organizational sciences used in DM – Give 3 marks</w:t>
            </w:r>
          </w:p>
        </w:tc>
        <w:tc>
          <w:tcPr>
            <w:tcW w:w="672" w:type="dxa"/>
            <w:shd w:val="clear" w:color="auto" w:fill="auto"/>
          </w:tcPr>
          <w:p w:rsidR="00824885" w:rsidRPr="00824885" w:rsidRDefault="00A75B6B" w:rsidP="0082488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85">
              <w:rPr>
                <w:rFonts w:ascii="Times New Roman" w:hAnsi="Times New Roman"/>
                <w:sz w:val="24"/>
                <w:szCs w:val="24"/>
              </w:rPr>
              <w:t>(</w:t>
            </w:r>
            <w:r w:rsidR="00284F9D">
              <w:rPr>
                <w:rFonts w:ascii="Times New Roman" w:hAnsi="Times New Roman"/>
                <w:sz w:val="24"/>
                <w:szCs w:val="24"/>
              </w:rPr>
              <w:t>3</w:t>
            </w:r>
            <w:r w:rsidRPr="008248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24885" w:rsidRPr="00824885" w:rsidTr="00824885">
        <w:tc>
          <w:tcPr>
            <w:tcW w:w="456" w:type="dxa"/>
            <w:shd w:val="clear" w:color="auto" w:fill="auto"/>
          </w:tcPr>
          <w:p w:rsidR="00824885" w:rsidRPr="00824885" w:rsidRDefault="00824885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88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6" w:type="dxa"/>
            <w:shd w:val="clear" w:color="auto" w:fill="auto"/>
          </w:tcPr>
          <w:p w:rsidR="00824885" w:rsidRPr="00824885" w:rsidRDefault="00824885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885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824885" w:rsidRPr="00824885" w:rsidRDefault="00284F9D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Any 4 differences  - Give 4 marks</w:t>
            </w:r>
          </w:p>
        </w:tc>
        <w:tc>
          <w:tcPr>
            <w:tcW w:w="672" w:type="dxa"/>
            <w:shd w:val="clear" w:color="auto" w:fill="auto"/>
          </w:tcPr>
          <w:p w:rsidR="00824885" w:rsidRPr="00824885" w:rsidRDefault="00A75B6B" w:rsidP="0082488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85">
              <w:rPr>
                <w:rFonts w:ascii="Times New Roman" w:hAnsi="Times New Roman"/>
                <w:sz w:val="24"/>
                <w:szCs w:val="24"/>
              </w:rPr>
              <w:t>(</w:t>
            </w:r>
            <w:r w:rsidR="00284F9D">
              <w:rPr>
                <w:rFonts w:ascii="Times New Roman" w:hAnsi="Times New Roman"/>
                <w:sz w:val="24"/>
                <w:szCs w:val="24"/>
              </w:rPr>
              <w:t>4</w:t>
            </w:r>
            <w:r w:rsidRPr="008248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24885" w:rsidRPr="00824885" w:rsidTr="00824885">
        <w:tc>
          <w:tcPr>
            <w:tcW w:w="456" w:type="dxa"/>
            <w:shd w:val="clear" w:color="auto" w:fill="auto"/>
          </w:tcPr>
          <w:p w:rsidR="00824885" w:rsidRPr="00824885" w:rsidRDefault="00824885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824885" w:rsidRPr="00824885" w:rsidRDefault="00824885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885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824885" w:rsidRDefault="00284F9D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Diagram – 2 marks</w:t>
            </w:r>
          </w:p>
          <w:p w:rsidR="00284F9D" w:rsidRPr="00824885" w:rsidRDefault="00284F9D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Explanation of each elements of flow chart – 4 marks</w:t>
            </w:r>
          </w:p>
        </w:tc>
        <w:tc>
          <w:tcPr>
            <w:tcW w:w="672" w:type="dxa"/>
            <w:shd w:val="clear" w:color="auto" w:fill="auto"/>
          </w:tcPr>
          <w:p w:rsidR="00824885" w:rsidRPr="00824885" w:rsidRDefault="00A75B6B" w:rsidP="0082488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85">
              <w:rPr>
                <w:rFonts w:ascii="Times New Roman" w:hAnsi="Times New Roman"/>
                <w:sz w:val="24"/>
                <w:szCs w:val="24"/>
              </w:rPr>
              <w:t>(</w:t>
            </w:r>
            <w:r w:rsidR="00284F9D">
              <w:rPr>
                <w:rFonts w:ascii="Times New Roman" w:hAnsi="Times New Roman"/>
                <w:sz w:val="24"/>
                <w:szCs w:val="24"/>
              </w:rPr>
              <w:t>6</w:t>
            </w:r>
            <w:r w:rsidRPr="008248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24885" w:rsidRPr="00824885" w:rsidTr="00824885">
        <w:tc>
          <w:tcPr>
            <w:tcW w:w="456" w:type="dxa"/>
            <w:shd w:val="clear" w:color="auto" w:fill="auto"/>
          </w:tcPr>
          <w:p w:rsidR="00824885" w:rsidRPr="00824885" w:rsidRDefault="00824885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885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16" w:type="dxa"/>
            <w:shd w:val="clear" w:color="auto" w:fill="auto"/>
          </w:tcPr>
          <w:p w:rsidR="00824885" w:rsidRPr="00824885" w:rsidRDefault="00824885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885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824885" w:rsidRPr="00824885" w:rsidRDefault="00284F9D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Any four benefits – Give 6 marks</w:t>
            </w:r>
          </w:p>
        </w:tc>
        <w:tc>
          <w:tcPr>
            <w:tcW w:w="672" w:type="dxa"/>
            <w:shd w:val="clear" w:color="auto" w:fill="auto"/>
          </w:tcPr>
          <w:p w:rsidR="00824885" w:rsidRPr="00824885" w:rsidRDefault="00A75B6B" w:rsidP="0082488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85">
              <w:rPr>
                <w:rFonts w:ascii="Times New Roman" w:hAnsi="Times New Roman"/>
                <w:sz w:val="24"/>
                <w:szCs w:val="24"/>
              </w:rPr>
              <w:t>(</w:t>
            </w:r>
            <w:r w:rsidR="00284F9D">
              <w:rPr>
                <w:rFonts w:ascii="Times New Roman" w:hAnsi="Times New Roman"/>
                <w:sz w:val="24"/>
                <w:szCs w:val="24"/>
              </w:rPr>
              <w:t>6</w:t>
            </w:r>
            <w:r w:rsidRPr="008248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24885" w:rsidRPr="00824885" w:rsidTr="00824885">
        <w:tc>
          <w:tcPr>
            <w:tcW w:w="456" w:type="dxa"/>
            <w:shd w:val="clear" w:color="auto" w:fill="auto"/>
          </w:tcPr>
          <w:p w:rsidR="00824885" w:rsidRPr="00824885" w:rsidRDefault="00824885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824885" w:rsidRPr="00824885" w:rsidRDefault="00824885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885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824885" w:rsidRPr="00824885" w:rsidRDefault="00284F9D" w:rsidP="00284F9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Explanation of IDEF modelling method with references to its different versions – Give 4 marks</w:t>
            </w:r>
          </w:p>
        </w:tc>
        <w:tc>
          <w:tcPr>
            <w:tcW w:w="672" w:type="dxa"/>
            <w:shd w:val="clear" w:color="auto" w:fill="auto"/>
          </w:tcPr>
          <w:p w:rsidR="00824885" w:rsidRPr="00824885" w:rsidRDefault="00A75B6B" w:rsidP="0082488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85">
              <w:rPr>
                <w:rFonts w:ascii="Times New Roman" w:hAnsi="Times New Roman"/>
                <w:sz w:val="24"/>
                <w:szCs w:val="24"/>
              </w:rPr>
              <w:t>(</w:t>
            </w:r>
            <w:r w:rsidR="00284F9D">
              <w:rPr>
                <w:rFonts w:ascii="Times New Roman" w:hAnsi="Times New Roman"/>
                <w:sz w:val="24"/>
                <w:szCs w:val="24"/>
              </w:rPr>
              <w:t>4</w:t>
            </w:r>
            <w:r w:rsidRPr="008248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24885" w:rsidRPr="00824885" w:rsidTr="00824885">
        <w:tc>
          <w:tcPr>
            <w:tcW w:w="9606" w:type="dxa"/>
            <w:gridSpan w:val="6"/>
            <w:shd w:val="clear" w:color="auto" w:fill="auto"/>
          </w:tcPr>
          <w:p w:rsidR="00824885" w:rsidRPr="00824885" w:rsidRDefault="00824885" w:rsidP="0082488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85">
              <w:rPr>
                <w:rFonts w:ascii="Times New Roman" w:hAnsi="Times New Roman"/>
                <w:sz w:val="24"/>
                <w:szCs w:val="24"/>
              </w:rPr>
              <w:t>****</w:t>
            </w:r>
          </w:p>
        </w:tc>
      </w:tr>
    </w:tbl>
    <w:p w:rsidR="00C509F6" w:rsidRDefault="00C509F6"/>
    <w:sectPr w:rsidR="00C509F6" w:rsidSect="00EE0E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65E" w:rsidRDefault="00C1565E" w:rsidP="00C1565E">
      <w:pPr>
        <w:spacing w:after="0" w:line="240" w:lineRule="auto"/>
      </w:pPr>
      <w:r>
        <w:separator/>
      </w:r>
    </w:p>
  </w:endnote>
  <w:endnote w:type="continuationSeparator" w:id="1">
    <w:p w:rsidR="00C1565E" w:rsidRDefault="00C1565E" w:rsidP="00C15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65E" w:rsidRDefault="00C1565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65E" w:rsidRDefault="00C1565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65E" w:rsidRDefault="00C156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65E" w:rsidRDefault="00C1565E" w:rsidP="00C1565E">
      <w:pPr>
        <w:spacing w:after="0" w:line="240" w:lineRule="auto"/>
      </w:pPr>
      <w:r>
        <w:separator/>
      </w:r>
    </w:p>
  </w:footnote>
  <w:footnote w:type="continuationSeparator" w:id="1">
    <w:p w:rsidR="00C1565E" w:rsidRDefault="00C1565E" w:rsidP="00C15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65E" w:rsidRDefault="00C1565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65E" w:rsidRDefault="00811342" w:rsidP="00C1565E">
    <w:pPr>
      <w:pStyle w:val="Default"/>
    </w:pPr>
    <w:r w:rsidRPr="00811342">
      <w:rPr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343205" o:spid="_x0000_s3073" type="#_x0000_t75" style="position:absolute;margin-left:0;margin-top:0;width:180pt;height:219.85pt;z-index:-251658240;mso-position-horizontal:center;mso-position-horizontal-relative:margin;mso-position-vertical:center;mso-position-vertical-relative:margin" o:allowincell="f">
          <v:imagedata r:id="rId1" o:title="KTU Emblem" gain="19661f" blacklevel="22938f"/>
          <w10:wrap anchorx="margin" anchory="margin"/>
        </v:shape>
      </w:pict>
    </w:r>
  </w:p>
  <w:p w:rsidR="00C1565E" w:rsidRPr="006B254E" w:rsidRDefault="00C1565E" w:rsidP="00C1565E">
    <w:pPr>
      <w:pStyle w:val="Header"/>
      <w:rPr>
        <w:lang w:eastAsia="en-IN"/>
      </w:rPr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2628900</wp:posOffset>
          </wp:positionH>
          <wp:positionV relativeFrom="margin">
            <wp:posOffset>-800100</wp:posOffset>
          </wp:positionV>
          <wp:extent cx="695325" cy="714375"/>
          <wp:effectExtent l="19050" t="0" r="9525" b="0"/>
          <wp:wrapSquare wrapText="bothSides"/>
          <wp:docPr id="2" name="Picture 0" descr="logo_final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final_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ok Antiqua" w:hAnsi="Book Antiqua" w:cs="Book Antiqua"/>
        <w:b/>
        <w:sz w:val="24"/>
        <w:szCs w:val="24"/>
        <w:lang w:eastAsia="en-IN"/>
      </w:rPr>
      <w:tab/>
    </w:r>
    <w:r>
      <w:rPr>
        <w:rFonts w:ascii="Book Antiqua" w:hAnsi="Book Antiqua" w:cs="Book Antiqua"/>
        <w:b/>
        <w:sz w:val="24"/>
        <w:szCs w:val="24"/>
        <w:lang w:eastAsia="en-IN"/>
      </w:rPr>
      <w:tab/>
      <w:t xml:space="preserve">Pages </w:t>
    </w:r>
    <w:fldSimple w:instr=" NUMPAGES   \* MERGEFORMAT ">
      <w:r w:rsidR="00B41DAC" w:rsidRPr="00B41DAC">
        <w:rPr>
          <w:rFonts w:ascii="Book Antiqua" w:hAnsi="Book Antiqua" w:cs="Book Antiqua"/>
          <w:b/>
          <w:noProof/>
          <w:sz w:val="24"/>
          <w:szCs w:val="24"/>
          <w:lang w:eastAsia="en-IN"/>
        </w:rPr>
        <w:t>4</w:t>
      </w:r>
    </w:fldSimple>
  </w:p>
  <w:p w:rsidR="00C1565E" w:rsidRDefault="00C1565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65E" w:rsidRDefault="00C1565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hdrShapeDefaults>
    <o:shapedefaults v:ext="edit" spidmax="3074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824885"/>
    <w:rsid w:val="0005649E"/>
    <w:rsid w:val="001F21A2"/>
    <w:rsid w:val="002169B1"/>
    <w:rsid w:val="00284F9D"/>
    <w:rsid w:val="00370A7D"/>
    <w:rsid w:val="0043495E"/>
    <w:rsid w:val="0051660D"/>
    <w:rsid w:val="005244C3"/>
    <w:rsid w:val="00555A8C"/>
    <w:rsid w:val="00675E6E"/>
    <w:rsid w:val="007576B3"/>
    <w:rsid w:val="00811342"/>
    <w:rsid w:val="00824885"/>
    <w:rsid w:val="00921B19"/>
    <w:rsid w:val="00925DE3"/>
    <w:rsid w:val="00A75B6B"/>
    <w:rsid w:val="00A8644B"/>
    <w:rsid w:val="00B41DAC"/>
    <w:rsid w:val="00C1565E"/>
    <w:rsid w:val="00C509F6"/>
    <w:rsid w:val="00CC1995"/>
    <w:rsid w:val="00EE0E9E"/>
    <w:rsid w:val="00F82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88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48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495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3495E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156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565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C156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565E"/>
    <w:rPr>
      <w:sz w:val="22"/>
      <w:szCs w:val="22"/>
      <w:lang w:eastAsia="en-US"/>
    </w:rPr>
  </w:style>
  <w:style w:type="paragraph" w:customStyle="1" w:styleId="Default">
    <w:name w:val="Default"/>
    <w:rsid w:val="00C1565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camp.officer</cp:lastModifiedBy>
  <cp:revision>1</cp:revision>
  <cp:lastPrinted>2018-11-28T09:47:00Z</cp:lastPrinted>
  <dcterms:created xsi:type="dcterms:W3CDTF">2019-07-30T03:21:00Z</dcterms:created>
  <dcterms:modified xsi:type="dcterms:W3CDTF">2019-07-30T05:10:00Z</dcterms:modified>
</cp:coreProperties>
</file>